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C4" w:rsidRDefault="005A73DD" w:rsidP="00E745BB">
      <w:pPr>
        <w:jc w:val="both"/>
      </w:pPr>
      <w:r>
        <w:rPr>
          <w:b/>
        </w:rPr>
        <w:t>Výsledky přeboru škol v Kraji Vysočina v sezoně 20</w:t>
      </w:r>
      <w:r w:rsidR="002E4CBB">
        <w:rPr>
          <w:b/>
        </w:rPr>
        <w:t>21</w:t>
      </w:r>
      <w:r>
        <w:rPr>
          <w:b/>
        </w:rPr>
        <w:t>/20</w:t>
      </w:r>
      <w:r w:rsidR="002E4CBB">
        <w:rPr>
          <w:b/>
        </w:rPr>
        <w:t>22</w:t>
      </w:r>
    </w:p>
    <w:p w:rsidR="00FC6089" w:rsidRPr="00E745BB" w:rsidRDefault="00FC6089" w:rsidP="00FC6089">
      <w:pPr>
        <w:autoSpaceDE w:val="0"/>
        <w:autoSpaceDN w:val="0"/>
        <w:adjustRightInd w:val="0"/>
        <w:spacing w:after="0" w:line="240" w:lineRule="auto"/>
        <w:ind w:left="720" w:hanging="360"/>
        <w:rPr>
          <w:rFonts w:cs="Times New Roman"/>
          <w:szCs w:val="24"/>
        </w:rPr>
      </w:pPr>
    </w:p>
    <w:p w:rsidR="00E745BB" w:rsidRDefault="00562CBE" w:rsidP="00831D4C">
      <w:pPr>
        <w:jc w:val="both"/>
      </w:pPr>
      <w:r w:rsidRPr="000C233F">
        <w:rPr>
          <w:b/>
        </w:rPr>
        <w:t>Přebor škol 20</w:t>
      </w:r>
      <w:r w:rsidR="002E4CBB">
        <w:rPr>
          <w:b/>
        </w:rPr>
        <w:t>21</w:t>
      </w:r>
      <w:r w:rsidRPr="000C233F">
        <w:rPr>
          <w:b/>
        </w:rPr>
        <w:t>/20</w:t>
      </w:r>
      <w:r w:rsidR="002E4CBB">
        <w:rPr>
          <w:b/>
        </w:rPr>
        <w:t>22</w:t>
      </w:r>
      <w:r w:rsidR="005A73DD">
        <w:t xml:space="preserve"> -</w:t>
      </w:r>
      <w:r>
        <w:t xml:space="preserve"> </w:t>
      </w:r>
      <w:r w:rsidR="007E22CC">
        <w:t>okresní kola</w:t>
      </w:r>
      <w:r w:rsidR="005A73DD">
        <w:t xml:space="preserve">: </w:t>
      </w:r>
      <w:r w:rsidR="008A35E9">
        <w:t>zúčastnilo se jich</w:t>
      </w:r>
      <w:r w:rsidR="00777A3D">
        <w:t xml:space="preserve"> v okrese Pelhřimov</w:t>
      </w:r>
      <w:r w:rsidR="00BE4EB0">
        <w:t xml:space="preserve"> </w:t>
      </w:r>
      <w:r w:rsidR="002E4CBB">
        <w:t>9</w:t>
      </w:r>
      <w:r w:rsidR="00BE4EB0">
        <w:t> </w:t>
      </w:r>
      <w:r w:rsidR="00A340CB">
        <w:t>družstev</w:t>
      </w:r>
      <w:r w:rsidR="00777A3D">
        <w:t xml:space="preserve">, </w:t>
      </w:r>
      <w:r w:rsidR="002E4CBB">
        <w:t>v </w:t>
      </w:r>
      <w:r w:rsidR="00777A3D">
        <w:t>okrese Třebíč</w:t>
      </w:r>
      <w:r w:rsidR="008E2FFD">
        <w:t xml:space="preserve"> 16 družstev</w:t>
      </w:r>
      <w:r w:rsidR="00777A3D">
        <w:t>, okrese Havlíčkův Brod</w:t>
      </w:r>
      <w:r w:rsidR="00A340CB">
        <w:t xml:space="preserve"> </w:t>
      </w:r>
      <w:r w:rsidR="00E30125">
        <w:t>16</w:t>
      </w:r>
      <w:r w:rsidR="00A340CB">
        <w:t xml:space="preserve"> družstev</w:t>
      </w:r>
      <w:r w:rsidR="00777A3D">
        <w:t xml:space="preserve">, okrese Jihlava </w:t>
      </w:r>
      <w:r w:rsidR="009F3F00">
        <w:t>8</w:t>
      </w:r>
      <w:r w:rsidR="00AB1D74">
        <w:t xml:space="preserve"> družstev</w:t>
      </w:r>
      <w:r w:rsidR="009F3F00">
        <w:t xml:space="preserve"> a v </w:t>
      </w:r>
      <w:r w:rsidR="00777A3D">
        <w:t xml:space="preserve">okrese Žďár </w:t>
      </w:r>
      <w:r w:rsidR="009F3F00">
        <w:t>n</w:t>
      </w:r>
      <w:r w:rsidR="00777A3D">
        <w:t xml:space="preserve">ad Sázavou </w:t>
      </w:r>
      <w:r w:rsidR="009F3F00">
        <w:t>7</w:t>
      </w:r>
      <w:r w:rsidR="00777A3D">
        <w:t xml:space="preserve"> družstev</w:t>
      </w:r>
      <w:r w:rsidR="008A35E9">
        <w:t xml:space="preserve">. </w:t>
      </w:r>
      <w:r w:rsidR="00A340CB">
        <w:t xml:space="preserve">Celkem se zúčastnilo </w:t>
      </w:r>
      <w:r w:rsidR="009F3F00">
        <w:t>56</w:t>
      </w:r>
      <w:r w:rsidR="00BE4EB0">
        <w:t xml:space="preserve"> družstev</w:t>
      </w:r>
      <w:r w:rsidR="00A340CB">
        <w:t>,</w:t>
      </w:r>
      <w:r w:rsidR="009F3F00">
        <w:t xml:space="preserve"> </w:t>
      </w:r>
      <w:r w:rsidR="008A35E9">
        <w:t xml:space="preserve">Do krajského kola </w:t>
      </w:r>
      <w:r w:rsidR="00E5510D">
        <w:t>postoupila tato družstva:</w:t>
      </w:r>
    </w:p>
    <w:p w:rsidR="008A35E9" w:rsidRDefault="008A35E9" w:rsidP="00E30125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164E4B">
        <w:t>ZŠ Na Pražské Pelhřimov, ZŠ Senožaty</w:t>
      </w:r>
      <w:r w:rsidR="00164E4B">
        <w:t xml:space="preserve">, </w:t>
      </w:r>
      <w:r w:rsidR="00E30125">
        <w:t>ZŠ Havlíčkův Brod, Nuselská</w:t>
      </w:r>
      <w:r w:rsidR="00E30125">
        <w:t xml:space="preserve">, </w:t>
      </w:r>
      <w:r w:rsidR="00E30125">
        <w:t>ZŠ a MŠ Oudoleň</w:t>
      </w:r>
      <w:r w:rsidR="009F3F00">
        <w:t xml:space="preserve">, </w:t>
      </w:r>
      <w:r w:rsidR="009F3F00" w:rsidRPr="009F3F00">
        <w:t>ZŠ Velká Bíteš</w:t>
      </w:r>
      <w:r w:rsidR="009F3F00">
        <w:t xml:space="preserve">, </w:t>
      </w:r>
      <w:r w:rsidR="009F3F00" w:rsidRPr="009F3F00">
        <w:t>ZŠ Kpt. Jaroše Třebíč</w:t>
      </w:r>
      <w:r w:rsidR="009F3F00">
        <w:t xml:space="preserve">, </w:t>
      </w:r>
      <w:r w:rsidR="009F3F00" w:rsidRPr="009F3F00">
        <w:t>ZŠ Týnská Třebíč</w:t>
      </w:r>
      <w:r w:rsidR="009F3F00">
        <w:t xml:space="preserve">, </w:t>
      </w:r>
      <w:r w:rsidR="009F3F00" w:rsidRPr="009F3F00">
        <w:t>ZŠ Otokara Březiny, Jihlava</w:t>
      </w:r>
      <w:r w:rsidR="009F3F00">
        <w:t xml:space="preserve"> a </w:t>
      </w:r>
      <w:r w:rsidR="009F3F00">
        <w:t>ZŠ Jihlava, Demlova</w:t>
      </w:r>
    </w:p>
    <w:p w:rsidR="008A35E9" w:rsidRDefault="008A35E9" w:rsidP="009F3F00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164E4B">
        <w:t>ZŠ Na Pražské Pelhřimov a ZŠ Hálkova Humpolec</w:t>
      </w:r>
      <w:r w:rsidR="00164E4B">
        <w:t xml:space="preserve">, </w:t>
      </w:r>
      <w:r w:rsidR="009F3F00">
        <w:t>ZŠ Chotěboř, Smetanova</w:t>
      </w:r>
      <w:r w:rsidR="009F3F00">
        <w:t xml:space="preserve">, </w:t>
      </w:r>
      <w:r w:rsidR="009F3F00">
        <w:t>ZŠ Havlíčkův Brod, Wolkerova</w:t>
      </w:r>
      <w:r w:rsidR="009F3F00">
        <w:t xml:space="preserve">, </w:t>
      </w:r>
      <w:r w:rsidR="009F3F00" w:rsidRPr="009F3F00">
        <w:t>Biskupské Gymnázium Žďár a ZŠ Polnička</w:t>
      </w:r>
      <w:r w:rsidR="009F3F00">
        <w:t xml:space="preserve">, </w:t>
      </w:r>
      <w:r w:rsidR="009F3F00" w:rsidRPr="009F3F00">
        <w:t>ZŠ Náměšť n. O. Komenského</w:t>
      </w:r>
      <w:r w:rsidR="009F3F00">
        <w:t xml:space="preserve">, </w:t>
      </w:r>
      <w:r w:rsidR="009F3F00" w:rsidRPr="009F3F00">
        <w:t>ZŠ Kpt. Jaroše Třebíč</w:t>
      </w:r>
      <w:r w:rsidR="009F3F00">
        <w:t xml:space="preserve">, </w:t>
      </w:r>
      <w:r w:rsidR="00BC2EC4">
        <w:t>Gymnázium Jihlava</w:t>
      </w:r>
      <w:r w:rsidR="00BC2EC4">
        <w:t xml:space="preserve"> a </w:t>
      </w:r>
      <w:r w:rsidR="00BC2EC4">
        <w:t>ZŠ Otokara Březiny, Jihlava</w:t>
      </w:r>
    </w:p>
    <w:p w:rsidR="008A35E9" w:rsidRDefault="008A35E9" w:rsidP="007C2D00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164E4B">
        <w:t>Gymnázium a obchodní akademie Pelhřimov a Gymnázium Humpolec</w:t>
      </w:r>
      <w:r w:rsidR="00164E4B">
        <w:t xml:space="preserve">, </w:t>
      </w:r>
      <w:r w:rsidR="009F3F00">
        <w:t>Gymnázium Chotěboř</w:t>
      </w:r>
      <w:r w:rsidR="009F3F00">
        <w:t xml:space="preserve">, </w:t>
      </w:r>
      <w:r w:rsidR="009F3F00">
        <w:t>Gymnázium Havlíčkův Brod „A“</w:t>
      </w:r>
      <w:r w:rsidR="009F3F00">
        <w:t xml:space="preserve">, </w:t>
      </w:r>
      <w:r w:rsidR="009F3F00" w:rsidRPr="009F3F00">
        <w:t>SPŠ Žďár a Gymnázium Velké Meziříčí</w:t>
      </w:r>
      <w:r w:rsidR="009F3F00">
        <w:t xml:space="preserve">, </w:t>
      </w:r>
      <w:r w:rsidR="009F3F00" w:rsidRPr="009F3F00">
        <w:t>Katolické gymnázium Třebíč</w:t>
      </w:r>
      <w:r w:rsidR="009F3F00">
        <w:t xml:space="preserve">, </w:t>
      </w:r>
      <w:r w:rsidR="009F3F00" w:rsidRPr="009F3F00">
        <w:t>Gymnázium a SOŠ Mor. Budějovice</w:t>
      </w:r>
      <w:r w:rsidR="009F3F00">
        <w:t xml:space="preserve">, </w:t>
      </w:r>
      <w:r w:rsidR="00BC2EC4" w:rsidRPr="00BC2EC4">
        <w:t xml:space="preserve">Gymnázium AD </w:t>
      </w:r>
      <w:proofErr w:type="spellStart"/>
      <w:r w:rsidR="00BC2EC4" w:rsidRPr="00BC2EC4">
        <w:t>Fontes</w:t>
      </w:r>
      <w:proofErr w:type="spellEnd"/>
      <w:r w:rsidR="00BC2EC4" w:rsidRPr="00BC2EC4">
        <w:t xml:space="preserve"> Jihlava</w:t>
      </w:r>
      <w:r w:rsidR="00BC2EC4">
        <w:t xml:space="preserve"> a </w:t>
      </w:r>
      <w:r w:rsidR="00BC2EC4">
        <w:t>SŠ průmyslová, technická</w:t>
      </w:r>
      <w:r w:rsidR="007C2D00">
        <w:t xml:space="preserve"> </w:t>
      </w:r>
      <w:r w:rsidR="00BC2EC4">
        <w:t>a automobilní Jihlava</w:t>
      </w:r>
      <w:r w:rsidR="00BC2EC4">
        <w:t>.</w:t>
      </w:r>
    </w:p>
    <w:p w:rsidR="005A73DD" w:rsidRDefault="005A73DD" w:rsidP="002042BA">
      <w:pPr>
        <w:jc w:val="both"/>
      </w:pPr>
      <w:r>
        <w:t>Odkazy:</w:t>
      </w:r>
    </w:p>
    <w:p w:rsidR="005A73DD" w:rsidRDefault="005A73DD" w:rsidP="002042BA">
      <w:pPr>
        <w:jc w:val="both"/>
      </w:pPr>
      <w:r>
        <w:t>Okresní kolo PE:</w:t>
      </w:r>
      <w:r>
        <w:tab/>
      </w:r>
      <w:hyperlink r:id="rId5" w:history="1">
        <w:r w:rsidR="00E30125" w:rsidRPr="00727191">
          <w:rPr>
            <w:rStyle w:val="Hypertextovodkaz"/>
          </w:rPr>
          <w:t>https://chess-results.com/tnr609377.aspx?lan=5</w:t>
        </w:r>
      </w:hyperlink>
      <w:r w:rsidR="00E30125">
        <w:t xml:space="preserve">, </w:t>
      </w:r>
      <w:hyperlink r:id="rId6" w:history="1">
        <w:r w:rsidR="00E30125" w:rsidRPr="00727191">
          <w:rPr>
            <w:rStyle w:val="Hypertextovodkaz"/>
          </w:rPr>
          <w:t>https://chess-results.com/tnr609377.aspx?lan=5</w:t>
        </w:r>
      </w:hyperlink>
      <w:r w:rsidR="00E30125">
        <w:t xml:space="preserve">, </w:t>
      </w:r>
      <w:hyperlink r:id="rId7" w:history="1">
        <w:r w:rsidR="00E30125" w:rsidRPr="00727191">
          <w:rPr>
            <w:rStyle w:val="Hypertextovodkaz"/>
          </w:rPr>
          <w:t>https://chess-results.com/tnr609379.aspx?lan=5</w:t>
        </w:r>
      </w:hyperlink>
      <w:r w:rsidR="00E30125">
        <w:t xml:space="preserve"> </w:t>
      </w:r>
    </w:p>
    <w:p w:rsidR="00E30125" w:rsidRDefault="005A73DD" w:rsidP="002042BA">
      <w:pPr>
        <w:jc w:val="both"/>
      </w:pPr>
      <w:r>
        <w:t>Okresní kolo TR:</w:t>
      </w:r>
      <w:r>
        <w:tab/>
      </w:r>
      <w:hyperlink r:id="rId8" w:history="1">
        <w:r w:rsidR="00E30125" w:rsidRPr="00727191">
          <w:rPr>
            <w:rStyle w:val="Hypertextovodkaz"/>
          </w:rPr>
          <w:t>https://chess-results.com/tnr613895.aspx?lan=5</w:t>
        </w:r>
      </w:hyperlink>
      <w:r w:rsidR="00E30125">
        <w:t xml:space="preserve">, </w:t>
      </w:r>
      <w:hyperlink r:id="rId9" w:history="1">
        <w:r w:rsidR="00E30125" w:rsidRPr="00727191">
          <w:rPr>
            <w:rStyle w:val="Hypertextovodkaz"/>
          </w:rPr>
          <w:t>https://chess-results.com/tnr613894.aspx?lan=5</w:t>
        </w:r>
      </w:hyperlink>
      <w:r w:rsidR="00E30125">
        <w:t xml:space="preserve">, </w:t>
      </w:r>
      <w:hyperlink r:id="rId10" w:history="1">
        <w:r w:rsidR="00E30125" w:rsidRPr="00727191">
          <w:rPr>
            <w:rStyle w:val="Hypertextovodkaz"/>
          </w:rPr>
          <w:t>https://chess-results.com/tnr613896.aspx?lan=5</w:t>
        </w:r>
      </w:hyperlink>
      <w:r w:rsidR="00E30125">
        <w:t xml:space="preserve"> </w:t>
      </w:r>
    </w:p>
    <w:p w:rsidR="005A73DD" w:rsidRDefault="00E30125" w:rsidP="002042BA">
      <w:pPr>
        <w:jc w:val="both"/>
      </w:pPr>
      <w:r>
        <w:t xml:space="preserve"> </w:t>
      </w:r>
      <w:r w:rsidR="005A73DD">
        <w:t>Okresní kolo HB:</w:t>
      </w:r>
      <w:r w:rsidR="005A73DD">
        <w:tab/>
      </w:r>
      <w:hyperlink r:id="rId11" w:history="1">
        <w:r w:rsidRPr="00727191">
          <w:rPr>
            <w:rStyle w:val="Hypertextovodkaz"/>
          </w:rPr>
          <w:t>https://chess-results.com/tnr607493.aspx?lan=5</w:t>
        </w:r>
      </w:hyperlink>
      <w:r>
        <w:t xml:space="preserve">, </w:t>
      </w:r>
      <w:hyperlink r:id="rId12" w:history="1">
        <w:r w:rsidRPr="00727191">
          <w:rPr>
            <w:rStyle w:val="Hypertextovodkaz"/>
          </w:rPr>
          <w:t>https://chess-results.com/tnr607401.aspx?lan=5</w:t>
        </w:r>
      </w:hyperlink>
      <w:r>
        <w:t xml:space="preserve">, </w:t>
      </w:r>
      <w:hyperlink r:id="rId13" w:history="1">
        <w:r w:rsidRPr="00727191">
          <w:rPr>
            <w:rStyle w:val="Hypertextovodkaz"/>
          </w:rPr>
          <w:t>https://chess-results.com/tnr607469.aspx?lan=5</w:t>
        </w:r>
      </w:hyperlink>
      <w:r>
        <w:t xml:space="preserve"> </w:t>
      </w:r>
    </w:p>
    <w:p w:rsidR="005A73DD" w:rsidRDefault="005A73DD" w:rsidP="002042BA">
      <w:pPr>
        <w:jc w:val="both"/>
      </w:pPr>
      <w:r>
        <w:t xml:space="preserve">Okresní kolo JI: </w:t>
      </w:r>
      <w:r>
        <w:tab/>
      </w:r>
      <w:hyperlink r:id="rId14" w:history="1">
        <w:r w:rsidR="00E30125" w:rsidRPr="00727191">
          <w:rPr>
            <w:rStyle w:val="Hypertextovodkaz"/>
          </w:rPr>
          <w:t>https://chess-results.com/tnr614040.aspx?lan=5&amp;turdet=YES</w:t>
        </w:r>
      </w:hyperlink>
      <w:r w:rsidR="00E30125">
        <w:t xml:space="preserve"> </w:t>
      </w:r>
    </w:p>
    <w:p w:rsidR="005A73DD" w:rsidRDefault="005A73DD" w:rsidP="002042BA">
      <w:pPr>
        <w:jc w:val="both"/>
      </w:pPr>
      <w:r>
        <w:t>Okresní kolo ZR:</w:t>
      </w:r>
      <w:r>
        <w:tab/>
      </w:r>
      <w:hyperlink r:id="rId15" w:history="1">
        <w:r w:rsidR="00E30125" w:rsidRPr="00727191">
          <w:rPr>
            <w:rStyle w:val="Hypertextovodkaz"/>
          </w:rPr>
          <w:t>https://chess-results.com/tnr652540.aspx?lan=5</w:t>
        </w:r>
      </w:hyperlink>
      <w:r w:rsidR="00E30125">
        <w:t xml:space="preserve">, </w:t>
      </w:r>
      <w:hyperlink r:id="rId16" w:history="1">
        <w:r w:rsidR="00E30125" w:rsidRPr="00727191">
          <w:rPr>
            <w:rStyle w:val="Hypertextovodkaz"/>
          </w:rPr>
          <w:t>https://chess-results.com/tnr652541.aspx?lan=5</w:t>
        </w:r>
      </w:hyperlink>
      <w:r w:rsidR="00E30125">
        <w:t xml:space="preserve"> </w:t>
      </w:r>
    </w:p>
    <w:p w:rsidR="005A73DD" w:rsidRDefault="005A73DD" w:rsidP="002042BA">
      <w:pPr>
        <w:jc w:val="both"/>
      </w:pPr>
    </w:p>
    <w:p w:rsidR="00BC2EC4" w:rsidRPr="00BC2EC4" w:rsidRDefault="00367DF9" w:rsidP="001459C4">
      <w:pPr>
        <w:jc w:val="both"/>
        <w:rPr>
          <w:b/>
          <w:color w:val="000000"/>
          <w:sz w:val="22"/>
        </w:rPr>
      </w:pPr>
      <w:r w:rsidRPr="00BC2EC4">
        <w:rPr>
          <w:b/>
        </w:rPr>
        <w:t>Krajský přebor škol proběhl</w:t>
      </w:r>
      <w:r w:rsidR="005A73DD" w:rsidRPr="00BC2EC4">
        <w:rPr>
          <w:b/>
        </w:rPr>
        <w:t xml:space="preserve"> </w:t>
      </w:r>
      <w:r w:rsidR="005A73DD" w:rsidRPr="00BC2EC4">
        <w:rPr>
          <w:b/>
          <w:color w:val="000000"/>
          <w:sz w:val="22"/>
        </w:rPr>
        <w:t>v</w:t>
      </w:r>
      <w:r w:rsidR="00BC2EC4" w:rsidRPr="00BC2EC4">
        <w:rPr>
          <w:b/>
          <w:color w:val="000000"/>
          <w:sz w:val="22"/>
        </w:rPr>
        <w:t> AZ Centru Havlíčkův Brod 23. – 25. 3. 2022.</w:t>
      </w:r>
      <w:r w:rsidR="005A73DD" w:rsidRPr="00BC2EC4">
        <w:rPr>
          <w:b/>
          <w:color w:val="000000"/>
          <w:sz w:val="22"/>
        </w:rPr>
        <w:t xml:space="preserve"> </w:t>
      </w:r>
    </w:p>
    <w:p w:rsidR="00BC2EC4" w:rsidRDefault="00BC2EC4" w:rsidP="00BC2EC4">
      <w:pPr>
        <w:jc w:val="both"/>
      </w:pPr>
      <w:r w:rsidRPr="00BC2EC4">
        <w:rPr>
          <w:b/>
        </w:rPr>
        <w:t>Kategorie I.</w:t>
      </w:r>
      <w:r>
        <w:t xml:space="preserve"> se hrála ve středu 23. března 2022, kdy konečné pořadí družstev v této kategorii bylo: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1.   ZŠ Havlíčkův Brod, Nuselská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2.   ZŠ Velká Bíteš</w:t>
      </w:r>
    </w:p>
    <w:p w:rsidR="00BC2EC4" w:rsidRDefault="00BC2EC4" w:rsidP="00BC2EC4">
      <w:pPr>
        <w:jc w:val="both"/>
      </w:pPr>
      <w:r>
        <w:t>3.   ZŠ a MŠ Oudoleň</w:t>
      </w:r>
    </w:p>
    <w:p w:rsidR="00BC2EC4" w:rsidRDefault="00BC2EC4" w:rsidP="00BC2EC4">
      <w:pPr>
        <w:jc w:val="both"/>
      </w:pPr>
      <w:r>
        <w:t>4.   ZŠ Třebíč, kpt. Jaroše</w:t>
      </w:r>
    </w:p>
    <w:p w:rsidR="00BC2EC4" w:rsidRDefault="00BC2EC4" w:rsidP="00BC2EC4">
      <w:pPr>
        <w:jc w:val="both"/>
      </w:pPr>
      <w:r>
        <w:t>5.   ZŠ Senožaty</w:t>
      </w:r>
    </w:p>
    <w:p w:rsidR="00BC2EC4" w:rsidRDefault="00BC2EC4" w:rsidP="00BC2EC4">
      <w:pPr>
        <w:jc w:val="both"/>
      </w:pPr>
      <w:r>
        <w:t>6.   ZŠ Pelhřimov, Na Pražské</w:t>
      </w:r>
    </w:p>
    <w:p w:rsidR="00BC2EC4" w:rsidRDefault="00BC2EC4" w:rsidP="00BC2EC4">
      <w:pPr>
        <w:jc w:val="both"/>
      </w:pPr>
      <w:r>
        <w:t xml:space="preserve">7.   ZŠ a MŠ Bohuslava </w:t>
      </w:r>
      <w:proofErr w:type="spellStart"/>
      <w:r>
        <w:t>Reynka</w:t>
      </w:r>
      <w:proofErr w:type="spellEnd"/>
      <w:r>
        <w:t>, Lípa</w:t>
      </w:r>
    </w:p>
    <w:p w:rsidR="00BC2EC4" w:rsidRDefault="00BC2EC4" w:rsidP="00BC2EC4">
      <w:pPr>
        <w:jc w:val="both"/>
      </w:pPr>
      <w:r>
        <w:t>8.   ZŠ Jihlava, Otokara Březiny</w:t>
      </w:r>
    </w:p>
    <w:p w:rsidR="00BC2EC4" w:rsidRDefault="00BC2EC4" w:rsidP="00BC2EC4">
      <w:pPr>
        <w:jc w:val="both"/>
      </w:pPr>
      <w:r>
        <w:t>9.   ZŠ Třebíč, Týnská</w:t>
      </w:r>
    </w:p>
    <w:p w:rsidR="00367DF9" w:rsidRDefault="00BC2EC4" w:rsidP="00BC2EC4">
      <w:pPr>
        <w:jc w:val="both"/>
      </w:pPr>
      <w:r>
        <w:t>10. ZŠ Jihlava, Demlova</w:t>
      </w:r>
    </w:p>
    <w:p w:rsidR="00BC2EC4" w:rsidRDefault="00BC2EC4" w:rsidP="00BC2EC4">
      <w:pPr>
        <w:jc w:val="both"/>
      </w:pPr>
      <w:r w:rsidRPr="00BC2EC4">
        <w:rPr>
          <w:b/>
        </w:rPr>
        <w:lastRenderedPageBreak/>
        <w:t>Kategorie II.</w:t>
      </w:r>
      <w:r>
        <w:t xml:space="preserve"> se hrála ve čtvrtek 24. března 2022, kdy konečné pořadí družstev v této kategorii bylo: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1.   Gymnázium Jihlava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2.   ZŠ Chotěboř, Smetanova</w:t>
      </w:r>
    </w:p>
    <w:p w:rsidR="00BC2EC4" w:rsidRDefault="00BC2EC4" w:rsidP="00BC2EC4">
      <w:pPr>
        <w:jc w:val="both"/>
      </w:pPr>
      <w:r>
        <w:t>3.   ZŠ Náměšť nad Oslavou, Komenského</w:t>
      </w:r>
    </w:p>
    <w:p w:rsidR="00BC2EC4" w:rsidRDefault="00BC2EC4" w:rsidP="00BC2EC4">
      <w:pPr>
        <w:jc w:val="both"/>
      </w:pPr>
      <w:r>
        <w:t>4.   ZŠ Havlíčkův Brod, Wolkerova</w:t>
      </w:r>
    </w:p>
    <w:p w:rsidR="00BC2EC4" w:rsidRDefault="00BC2EC4" w:rsidP="00BC2EC4">
      <w:pPr>
        <w:jc w:val="both"/>
      </w:pPr>
      <w:r>
        <w:t>5.   ZŠ Pelhřimov, Na Pražské</w:t>
      </w:r>
    </w:p>
    <w:p w:rsidR="00BC2EC4" w:rsidRDefault="00BC2EC4" w:rsidP="00BC2EC4">
      <w:pPr>
        <w:jc w:val="both"/>
      </w:pPr>
      <w:r>
        <w:t>6.   ZŠ a MŠ Svratka</w:t>
      </w:r>
    </w:p>
    <w:p w:rsidR="00BC2EC4" w:rsidRDefault="00BC2EC4" w:rsidP="00BC2EC4">
      <w:pPr>
        <w:jc w:val="both"/>
      </w:pPr>
      <w:r>
        <w:t>7.   ZŠ Jihlava, Otokara Březiny</w:t>
      </w:r>
    </w:p>
    <w:p w:rsidR="00BC2EC4" w:rsidRDefault="00BC2EC4" w:rsidP="00BC2EC4">
      <w:pPr>
        <w:jc w:val="both"/>
      </w:pPr>
      <w:r>
        <w:t xml:space="preserve">8.   Biskupské </w:t>
      </w:r>
      <w:proofErr w:type="spellStart"/>
      <w:r>
        <w:t>Gy</w:t>
      </w:r>
      <w:proofErr w:type="spellEnd"/>
      <w:r>
        <w:t xml:space="preserve"> Žďár nad Sázavou</w:t>
      </w:r>
    </w:p>
    <w:p w:rsidR="00BC2EC4" w:rsidRDefault="00BC2EC4" w:rsidP="00BC2EC4">
      <w:pPr>
        <w:jc w:val="both"/>
      </w:pPr>
      <w:r>
        <w:t>9.   ZŠ Humpolec, Hálkova</w:t>
      </w:r>
    </w:p>
    <w:p w:rsidR="00BC2EC4" w:rsidRDefault="00BC2EC4" w:rsidP="00BC2EC4">
      <w:pPr>
        <w:jc w:val="both"/>
      </w:pPr>
      <w:r>
        <w:t>10. ZŠ Třebíč, kpt. Jaroše</w:t>
      </w:r>
    </w:p>
    <w:p w:rsidR="00BC2EC4" w:rsidRDefault="00BC2EC4" w:rsidP="00BC2EC4">
      <w:pPr>
        <w:jc w:val="both"/>
      </w:pPr>
    </w:p>
    <w:p w:rsidR="00BC2EC4" w:rsidRDefault="00BC2EC4" w:rsidP="00BC2EC4">
      <w:pPr>
        <w:jc w:val="both"/>
      </w:pPr>
      <w:r w:rsidRPr="00BC2EC4">
        <w:rPr>
          <w:b/>
        </w:rPr>
        <w:t>Kategorie III</w:t>
      </w:r>
      <w:r>
        <w:t>. se hrála v pátek 25. března 2022, kdy konečné pořadí družstev v této kategorii bylo: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1.   Gymnázium Chotěboř</w:t>
      </w:r>
    </w:p>
    <w:p w:rsidR="00BC2EC4" w:rsidRPr="00BC2EC4" w:rsidRDefault="00BC2EC4" w:rsidP="00BC2EC4">
      <w:pPr>
        <w:jc w:val="both"/>
        <w:rPr>
          <w:b/>
        </w:rPr>
      </w:pPr>
      <w:r w:rsidRPr="00BC2EC4">
        <w:rPr>
          <w:b/>
        </w:rPr>
        <w:t>2.   Gymnázium Havlíčkův Brod</w:t>
      </w:r>
    </w:p>
    <w:p w:rsidR="00BC2EC4" w:rsidRDefault="00BC2EC4" w:rsidP="00BC2EC4">
      <w:pPr>
        <w:jc w:val="both"/>
      </w:pPr>
      <w:r>
        <w:t>3.   Gymnázium a obchodní akademie Pelhřimov</w:t>
      </w:r>
    </w:p>
    <w:p w:rsidR="00BC2EC4" w:rsidRDefault="00BC2EC4" w:rsidP="00BC2EC4">
      <w:pPr>
        <w:jc w:val="both"/>
      </w:pPr>
      <w:r>
        <w:t>4.   Soukromé gymnázium AD FONTES, Jihlava</w:t>
      </w:r>
    </w:p>
    <w:p w:rsidR="00BC2EC4" w:rsidRDefault="00BC2EC4" w:rsidP="00BC2EC4">
      <w:pPr>
        <w:jc w:val="both"/>
      </w:pPr>
      <w:r>
        <w:t>5.   Gymnázium dr. A. Hrdličky, Humpolec</w:t>
      </w:r>
    </w:p>
    <w:p w:rsidR="00BC2EC4" w:rsidRDefault="00BC2EC4" w:rsidP="00BC2EC4">
      <w:pPr>
        <w:jc w:val="both"/>
      </w:pPr>
      <w:r>
        <w:t>6.   Gymnázium Velké Meziříčí</w:t>
      </w:r>
    </w:p>
    <w:p w:rsidR="00BC2EC4" w:rsidRDefault="00BC2EC4" w:rsidP="00BC2EC4">
      <w:pPr>
        <w:jc w:val="both"/>
      </w:pPr>
      <w:r>
        <w:t>7.   VOŠ a SPŠ Žďár nad Sázavou</w:t>
      </w:r>
    </w:p>
    <w:p w:rsidR="00BC2EC4" w:rsidRDefault="00BC2EC4" w:rsidP="00BC2EC4">
      <w:pPr>
        <w:jc w:val="both"/>
      </w:pPr>
      <w:r>
        <w:t>8.   SŠ PTA Jihlava</w:t>
      </w:r>
    </w:p>
    <w:p w:rsidR="00BC2EC4" w:rsidRDefault="00BC2EC4" w:rsidP="00BC2EC4">
      <w:pPr>
        <w:jc w:val="both"/>
      </w:pPr>
      <w:r>
        <w:t>9.   Gymnázium a SOŠ Moravské Budějovice</w:t>
      </w:r>
    </w:p>
    <w:p w:rsidR="00BC2EC4" w:rsidRDefault="00BC2EC4" w:rsidP="00BC2EC4">
      <w:pPr>
        <w:jc w:val="both"/>
      </w:pPr>
      <w:r>
        <w:t>10. Katolické Gymnázium Třebíč</w:t>
      </w:r>
    </w:p>
    <w:p w:rsidR="00BC2EC4" w:rsidRDefault="00BC2EC4" w:rsidP="00BC2EC4">
      <w:pPr>
        <w:jc w:val="both"/>
      </w:pPr>
    </w:p>
    <w:p w:rsidR="00BC2EC4" w:rsidRDefault="00BC2EC4" w:rsidP="00BC2EC4">
      <w:pPr>
        <w:jc w:val="both"/>
      </w:pPr>
      <w:r>
        <w:t xml:space="preserve">V každé kategorii postoupila první dvě družstva do republikového kola. </w:t>
      </w:r>
    </w:p>
    <w:p w:rsidR="00BC2EC4" w:rsidRPr="00BC2EC4" w:rsidRDefault="00BC2EC4" w:rsidP="00BC2EC4">
      <w:pPr>
        <w:jc w:val="both"/>
      </w:pPr>
    </w:p>
    <w:p w:rsidR="00367DF9" w:rsidRDefault="00367DF9" w:rsidP="00367DF9">
      <w:r>
        <w:rPr>
          <w:szCs w:val="24"/>
        </w:rPr>
        <w:t>Výsledky:</w:t>
      </w:r>
      <w:r>
        <w:rPr>
          <w:szCs w:val="24"/>
        </w:rPr>
        <w:tab/>
      </w:r>
      <w:r>
        <w:rPr>
          <w:szCs w:val="24"/>
        </w:rPr>
        <w:tab/>
      </w:r>
      <w:r w:rsidRPr="003C1A7D">
        <w:rPr>
          <w:szCs w:val="24"/>
        </w:rPr>
        <w:t>I. kategorie:</w:t>
      </w:r>
      <w:r>
        <w:rPr>
          <w:szCs w:val="24"/>
        </w:rPr>
        <w:t xml:space="preserve"> </w:t>
      </w:r>
      <w:hyperlink r:id="rId17" w:history="1">
        <w:r w:rsidR="00E30125" w:rsidRPr="00727191">
          <w:rPr>
            <w:rStyle w:val="Hypertextovodkaz"/>
          </w:rPr>
          <w:t>http://chess-results.com/tnr621881.aspx?lan=5</w:t>
        </w:r>
      </w:hyperlink>
      <w:r w:rsidR="00E30125">
        <w:t xml:space="preserve"> </w:t>
      </w:r>
    </w:p>
    <w:p w:rsidR="00367DF9" w:rsidRPr="003C1A7D" w:rsidRDefault="00367DF9" w:rsidP="00367DF9">
      <w:pPr>
        <w:ind w:left="2124"/>
        <w:jc w:val="both"/>
        <w:rPr>
          <w:szCs w:val="24"/>
        </w:rPr>
      </w:pPr>
      <w:r w:rsidRPr="003C1A7D">
        <w:rPr>
          <w:szCs w:val="24"/>
        </w:rPr>
        <w:t>II. kategorie</w:t>
      </w:r>
      <w:r>
        <w:rPr>
          <w:szCs w:val="24"/>
        </w:rPr>
        <w:t xml:space="preserve">: </w:t>
      </w:r>
      <w:hyperlink r:id="rId18" w:history="1">
        <w:r w:rsidR="00E30125" w:rsidRPr="00727191">
          <w:rPr>
            <w:rStyle w:val="Hypertextovodkaz"/>
          </w:rPr>
          <w:t>http://chess-results.com/tnr622155.aspx?lan=5</w:t>
        </w:r>
      </w:hyperlink>
      <w:r w:rsidR="00E30125">
        <w:t xml:space="preserve"> </w:t>
      </w:r>
    </w:p>
    <w:p w:rsidR="00367DF9" w:rsidRDefault="00367DF9" w:rsidP="00367DF9">
      <w:pPr>
        <w:ind w:left="4248" w:hanging="2124"/>
        <w:jc w:val="both"/>
      </w:pPr>
      <w:r w:rsidRPr="003C1A7D">
        <w:rPr>
          <w:szCs w:val="24"/>
        </w:rPr>
        <w:t>III. kategorie</w:t>
      </w:r>
      <w:r>
        <w:rPr>
          <w:szCs w:val="24"/>
        </w:rPr>
        <w:t xml:space="preserve">: </w:t>
      </w:r>
      <w:hyperlink r:id="rId19" w:history="1">
        <w:r w:rsidR="00E30125" w:rsidRPr="00727191">
          <w:rPr>
            <w:rStyle w:val="Hypertextovodkaz"/>
          </w:rPr>
          <w:t>http://chess-results.com/tnr622420.aspx?lan=5</w:t>
        </w:r>
      </w:hyperlink>
      <w:r w:rsidR="00E30125">
        <w:t xml:space="preserve"> </w:t>
      </w:r>
    </w:p>
    <w:p w:rsidR="00BC2EC4" w:rsidRPr="003C1A7D" w:rsidRDefault="00BC2EC4" w:rsidP="00367DF9">
      <w:pPr>
        <w:ind w:left="4248" w:hanging="2124"/>
        <w:jc w:val="both"/>
        <w:rPr>
          <w:szCs w:val="24"/>
        </w:rPr>
      </w:pPr>
      <w:r>
        <w:rPr>
          <w:rFonts w:ascii="Liberation Serif" w:hAnsi="Liberation Serif" w:cs="Liberation Serif"/>
          <w:color w:val="003399"/>
          <w:shd w:val="clear" w:color="auto" w:fill="FFFFFF"/>
        </w:rPr>
        <w:t>Fotky najdete na </w:t>
      </w:r>
      <w:hyperlink r:id="rId20" w:tgtFrame="_blank" w:tooltip="https://sachyazbroz.rajce.idnes.cz/KP_skol_2022/" w:history="1">
        <w:r>
          <w:rPr>
            <w:rStyle w:val="Hypertextovodkaz"/>
            <w:rFonts w:ascii="Liberation Serif" w:hAnsi="Liberation Serif" w:cs="Liberation Serif"/>
            <w:color w:val="FC6722"/>
            <w:shd w:val="clear" w:color="auto" w:fill="FFFFFF"/>
          </w:rPr>
          <w:t>https://sachyazbroz.rajce.idnes.cz/…22/</w:t>
        </w:r>
      </w:hyperlink>
      <w:r>
        <w:rPr>
          <w:rFonts w:ascii="Liberation Serif" w:hAnsi="Liberation Serif" w:cs="Liberation Serif"/>
          <w:color w:val="003399"/>
          <w:shd w:val="clear" w:color="auto" w:fill="FFFFFF"/>
        </w:rPr>
        <w:t> .</w:t>
      </w:r>
      <w:r>
        <w:rPr>
          <w:rFonts w:ascii="Liberation Serif" w:hAnsi="Liberation Serif" w:cs="Liberation Serif"/>
          <w:color w:val="003399"/>
          <w:shd w:val="clear" w:color="auto" w:fill="FFFFFF"/>
        </w:rPr>
        <w:t xml:space="preserve"> </w:t>
      </w:r>
    </w:p>
    <w:p w:rsidR="00E745BB" w:rsidRDefault="00E745BB" w:rsidP="0046127B"/>
    <w:p w:rsidR="0046127B" w:rsidRDefault="00367DF9" w:rsidP="0046127B">
      <w:r>
        <w:t xml:space="preserve">Odkaz na článek na webu KŠSV: </w:t>
      </w:r>
      <w:hyperlink r:id="rId21" w:history="1">
        <w:r w:rsidR="00BC2EC4" w:rsidRPr="00727191">
          <w:rPr>
            <w:rStyle w:val="Hypertextovodkaz"/>
          </w:rPr>
          <w:t>https://www.kssv.cz/2022/03/krajsky-prebor-druzstev-skol-2022-vysledky/</w:t>
        </w:r>
      </w:hyperlink>
      <w:r w:rsidR="00BC2EC4">
        <w:t xml:space="preserve"> </w:t>
      </w:r>
    </w:p>
    <w:p w:rsidR="00BC2EC4" w:rsidRDefault="00BC2EC4" w:rsidP="0046127B"/>
    <w:p w:rsidR="007C2D00" w:rsidRDefault="007C2D00" w:rsidP="0046127B">
      <w:pPr>
        <w:rPr>
          <w:b/>
        </w:rPr>
      </w:pPr>
    </w:p>
    <w:p w:rsidR="007C2D00" w:rsidRDefault="007C2D00" w:rsidP="0046127B">
      <w:pPr>
        <w:rPr>
          <w:b/>
        </w:rPr>
      </w:pPr>
    </w:p>
    <w:p w:rsidR="007C2D00" w:rsidRDefault="007C2D00" w:rsidP="0046127B">
      <w:pPr>
        <w:rPr>
          <w:b/>
        </w:rPr>
      </w:pPr>
    </w:p>
    <w:p w:rsidR="00BC2EC4" w:rsidRDefault="00BC2EC4" w:rsidP="0046127B">
      <w:r w:rsidRPr="00BC2EC4">
        <w:rPr>
          <w:b/>
        </w:rPr>
        <w:lastRenderedPageBreak/>
        <w:t xml:space="preserve">Mistrovství České republiky školních týmů 2022 </w:t>
      </w:r>
      <w:r w:rsidR="00CB030A" w:rsidRPr="00CB030A">
        <w:t>uspořádala ve dnech 31. 5. – 10. 6. 2022</w:t>
      </w:r>
      <w:r w:rsidR="00CB030A">
        <w:t xml:space="preserve"> </w:t>
      </w:r>
      <w:r w:rsidR="00CB030A" w:rsidRPr="00CB030A">
        <w:t>Šachová akademie VŠTE</w:t>
      </w:r>
      <w:r w:rsidR="00CB030A">
        <w:t xml:space="preserve">. </w:t>
      </w:r>
    </w:p>
    <w:p w:rsidR="007C2D00" w:rsidRDefault="007C2D00" w:rsidP="0046127B">
      <w:pPr>
        <w:rPr>
          <w:b/>
        </w:rPr>
      </w:pPr>
    </w:p>
    <w:p w:rsidR="00CB030A" w:rsidRDefault="007C2D00" w:rsidP="0046127B">
      <w:pPr>
        <w:rPr>
          <w:b/>
        </w:rPr>
      </w:pPr>
      <w:r>
        <w:rPr>
          <w:b/>
        </w:rPr>
        <w:t>Kategorie I.:</w:t>
      </w:r>
    </w:p>
    <w:p w:rsidR="007C2D00" w:rsidRDefault="007C2D00" w:rsidP="0046127B">
      <w:r w:rsidRPr="007C2D00">
        <w:t>8.</w:t>
      </w:r>
      <w:r>
        <w:t xml:space="preserve"> </w:t>
      </w:r>
      <w:r w:rsidRPr="007C2D00">
        <w:t>ZŠ Nuselská</w:t>
      </w:r>
      <w:r>
        <w:t xml:space="preserve"> </w:t>
      </w:r>
      <w:r w:rsidRPr="007C2D00">
        <w:t>Havlíčkův Brod</w:t>
      </w:r>
    </w:p>
    <w:p w:rsidR="007C2D00" w:rsidRDefault="007C2D00" w:rsidP="0046127B">
      <w:r w:rsidRPr="007C2D00">
        <w:t>12</w:t>
      </w:r>
      <w:r>
        <w:t xml:space="preserve">. </w:t>
      </w:r>
      <w:r w:rsidRPr="007C2D00">
        <w:t>ZŠ Velká Bíteš</w:t>
      </w:r>
    </w:p>
    <w:p w:rsidR="007C2D00" w:rsidRDefault="007C2D00" w:rsidP="0046127B"/>
    <w:p w:rsidR="007C2D00" w:rsidRDefault="007C2D00" w:rsidP="007C2D00">
      <w:pPr>
        <w:rPr>
          <w:b/>
        </w:rPr>
      </w:pPr>
      <w:r>
        <w:rPr>
          <w:b/>
        </w:rPr>
        <w:t>Kategorie I</w:t>
      </w:r>
      <w:r>
        <w:rPr>
          <w:b/>
        </w:rPr>
        <w:t>I</w:t>
      </w:r>
      <w:r>
        <w:rPr>
          <w:b/>
        </w:rPr>
        <w:t>.:</w:t>
      </w:r>
    </w:p>
    <w:p w:rsidR="007C2D00" w:rsidRDefault="007C2D00" w:rsidP="007C2D00">
      <w:r w:rsidRPr="007C2D00">
        <w:t>8.</w:t>
      </w:r>
      <w:r>
        <w:t xml:space="preserve"> </w:t>
      </w:r>
      <w:r w:rsidRPr="007C2D00">
        <w:t>Gymn</w:t>
      </w:r>
      <w:r>
        <w:t>ázium</w:t>
      </w:r>
      <w:r w:rsidRPr="007C2D00">
        <w:t xml:space="preserve"> Jihlava</w:t>
      </w:r>
    </w:p>
    <w:p w:rsidR="007C2D00" w:rsidRDefault="007C2D00" w:rsidP="0046127B"/>
    <w:p w:rsidR="007C2D00" w:rsidRDefault="007C2D00" w:rsidP="007C2D00">
      <w:pPr>
        <w:rPr>
          <w:b/>
        </w:rPr>
      </w:pPr>
      <w:r>
        <w:rPr>
          <w:b/>
        </w:rPr>
        <w:t>Kategorie I</w:t>
      </w:r>
      <w:r>
        <w:rPr>
          <w:b/>
        </w:rPr>
        <w:t>II</w:t>
      </w:r>
      <w:r>
        <w:rPr>
          <w:b/>
        </w:rPr>
        <w:t>.:</w:t>
      </w:r>
    </w:p>
    <w:p w:rsidR="007C2D00" w:rsidRDefault="007C2D00" w:rsidP="007C2D00">
      <w:r>
        <w:t>16.</w:t>
      </w:r>
      <w:r w:rsidRPr="007C2D00">
        <w:t>.</w:t>
      </w:r>
      <w:r>
        <w:t xml:space="preserve"> </w:t>
      </w:r>
      <w:r>
        <w:t>Gymnázium</w:t>
      </w:r>
      <w:r>
        <w:t xml:space="preserve"> </w:t>
      </w:r>
      <w:r w:rsidRPr="007C2D00">
        <w:t>Havlíčkův Brod</w:t>
      </w:r>
    </w:p>
    <w:p w:rsidR="007C2D00" w:rsidRDefault="007C2D00" w:rsidP="007C2D00">
      <w:r>
        <w:t>21</w:t>
      </w:r>
      <w:r>
        <w:t xml:space="preserve">. </w:t>
      </w:r>
      <w:r>
        <w:t>GYOA Pelhřimov</w:t>
      </w:r>
    </w:p>
    <w:p w:rsidR="007C2D00" w:rsidRDefault="007C2D00" w:rsidP="0046127B"/>
    <w:p w:rsidR="007C2D00" w:rsidRDefault="007C2D00" w:rsidP="007C2D00">
      <w:bookmarkStart w:id="0" w:name="_GoBack"/>
      <w:bookmarkEnd w:id="0"/>
      <w:r>
        <w:rPr>
          <w:szCs w:val="24"/>
        </w:rPr>
        <w:t>Výsledky:</w:t>
      </w:r>
      <w:r>
        <w:rPr>
          <w:szCs w:val="24"/>
        </w:rPr>
        <w:tab/>
      </w:r>
      <w:hyperlink r:id="rId22" w:history="1">
        <w:r w:rsidRPr="00727191">
          <w:rPr>
            <w:rStyle w:val="Hypertextovodkaz"/>
            <w:szCs w:val="24"/>
          </w:rPr>
          <w:t>https://chess-results.com/tnr643462.aspx?lan=5&amp;art=0</w:t>
        </w:r>
      </w:hyperlink>
      <w:r>
        <w:rPr>
          <w:szCs w:val="24"/>
        </w:rPr>
        <w:t xml:space="preserve"> </w:t>
      </w:r>
      <w:r>
        <w:t xml:space="preserve"> </w:t>
      </w:r>
    </w:p>
    <w:p w:rsidR="007C2D00" w:rsidRPr="007C2D00" w:rsidRDefault="007C2D00" w:rsidP="0046127B"/>
    <w:sectPr w:rsidR="007C2D00" w:rsidRPr="007C2D00" w:rsidSect="0030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F20"/>
    <w:multiLevelType w:val="hybridMultilevel"/>
    <w:tmpl w:val="7DB28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0222"/>
    <w:multiLevelType w:val="hybridMultilevel"/>
    <w:tmpl w:val="5AE0D536"/>
    <w:lvl w:ilvl="0" w:tplc="97FE9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02C2"/>
    <w:rsid w:val="000612CA"/>
    <w:rsid w:val="000617ED"/>
    <w:rsid w:val="00066452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4A0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233F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0AC0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6608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2CE0"/>
    <w:rsid w:val="00133086"/>
    <w:rsid w:val="00133480"/>
    <w:rsid w:val="001342D1"/>
    <w:rsid w:val="00134700"/>
    <w:rsid w:val="00135644"/>
    <w:rsid w:val="00140A27"/>
    <w:rsid w:val="001413B3"/>
    <w:rsid w:val="00143676"/>
    <w:rsid w:val="001459C4"/>
    <w:rsid w:val="00146629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64E4B"/>
    <w:rsid w:val="00171951"/>
    <w:rsid w:val="00171CF4"/>
    <w:rsid w:val="0017229B"/>
    <w:rsid w:val="001728E8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B7D5E"/>
    <w:rsid w:val="001C2316"/>
    <w:rsid w:val="001C355E"/>
    <w:rsid w:val="001C7A98"/>
    <w:rsid w:val="001D0E3D"/>
    <w:rsid w:val="001D28BA"/>
    <w:rsid w:val="001D2E2E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42BA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473"/>
    <w:rsid w:val="002944B1"/>
    <w:rsid w:val="00294CE3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4CBB"/>
    <w:rsid w:val="002E574E"/>
    <w:rsid w:val="002E76DD"/>
    <w:rsid w:val="002F5D97"/>
    <w:rsid w:val="00303056"/>
    <w:rsid w:val="003032C2"/>
    <w:rsid w:val="0030451D"/>
    <w:rsid w:val="00304BB7"/>
    <w:rsid w:val="00304C96"/>
    <w:rsid w:val="0030531F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67DF9"/>
    <w:rsid w:val="003723AA"/>
    <w:rsid w:val="0037410F"/>
    <w:rsid w:val="00380214"/>
    <w:rsid w:val="00380375"/>
    <w:rsid w:val="003803FA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2A4A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2C77"/>
    <w:rsid w:val="00473006"/>
    <w:rsid w:val="004730BA"/>
    <w:rsid w:val="00477E0D"/>
    <w:rsid w:val="00480DCE"/>
    <w:rsid w:val="004818CC"/>
    <w:rsid w:val="004852AA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5825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0B7C"/>
    <w:rsid w:val="0051200C"/>
    <w:rsid w:val="00517C81"/>
    <w:rsid w:val="00521B30"/>
    <w:rsid w:val="0052247A"/>
    <w:rsid w:val="005262E3"/>
    <w:rsid w:val="00533429"/>
    <w:rsid w:val="00536E66"/>
    <w:rsid w:val="00537B9D"/>
    <w:rsid w:val="005414E1"/>
    <w:rsid w:val="0054177A"/>
    <w:rsid w:val="00542E8C"/>
    <w:rsid w:val="005436B5"/>
    <w:rsid w:val="00543797"/>
    <w:rsid w:val="00543D65"/>
    <w:rsid w:val="00544997"/>
    <w:rsid w:val="00545A85"/>
    <w:rsid w:val="00546CF3"/>
    <w:rsid w:val="00556610"/>
    <w:rsid w:val="00557BAE"/>
    <w:rsid w:val="00557D5B"/>
    <w:rsid w:val="00562B75"/>
    <w:rsid w:val="00562BF3"/>
    <w:rsid w:val="00562CBE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BCA"/>
    <w:rsid w:val="00594C21"/>
    <w:rsid w:val="00595338"/>
    <w:rsid w:val="00595A01"/>
    <w:rsid w:val="005967F5"/>
    <w:rsid w:val="005A17DF"/>
    <w:rsid w:val="005A3793"/>
    <w:rsid w:val="005A539D"/>
    <w:rsid w:val="005A602C"/>
    <w:rsid w:val="005A73DD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20DA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6E20"/>
    <w:rsid w:val="00677179"/>
    <w:rsid w:val="00677CA5"/>
    <w:rsid w:val="00681E90"/>
    <w:rsid w:val="00683B31"/>
    <w:rsid w:val="00686A47"/>
    <w:rsid w:val="00687530"/>
    <w:rsid w:val="006900BD"/>
    <w:rsid w:val="006901DC"/>
    <w:rsid w:val="00692DFC"/>
    <w:rsid w:val="006950EA"/>
    <w:rsid w:val="006A001D"/>
    <w:rsid w:val="006A46B2"/>
    <w:rsid w:val="006B0D2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A3D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2D00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22CC"/>
    <w:rsid w:val="007E3B30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1D4C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1E31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0B98"/>
    <w:rsid w:val="008A1A2B"/>
    <w:rsid w:val="008A2ED9"/>
    <w:rsid w:val="008A35E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13E0"/>
    <w:rsid w:val="008E2CAC"/>
    <w:rsid w:val="008E2FFD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3B8A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2D7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3F00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0CB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3F2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1DA3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1D74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29C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490F"/>
    <w:rsid w:val="00B26620"/>
    <w:rsid w:val="00B27AC7"/>
    <w:rsid w:val="00B31E7B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77F5B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2582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2EC4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B0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30A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0125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510D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45BB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46C01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089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57EA"/>
  <w15:docId w15:val="{D0740C8B-FD8A-4148-8768-B7D186B9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45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608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62C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results.com/tnr613895.aspx?lan=5" TargetMode="External"/><Relationship Id="rId13" Type="http://schemas.openxmlformats.org/officeDocument/2006/relationships/hyperlink" Target="https://chess-results.com/tnr607469.aspx?lan=5" TargetMode="External"/><Relationship Id="rId18" Type="http://schemas.openxmlformats.org/officeDocument/2006/relationships/hyperlink" Target="http://chess-results.com/tnr622155.aspx?lan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ssv.cz/2022/03/krajsky-prebor-druzstev-skol-2022-vysledky/" TargetMode="External"/><Relationship Id="rId7" Type="http://schemas.openxmlformats.org/officeDocument/2006/relationships/hyperlink" Target="https://chess-results.com/tnr609379.aspx?lan=5" TargetMode="External"/><Relationship Id="rId12" Type="http://schemas.openxmlformats.org/officeDocument/2006/relationships/hyperlink" Target="https://chess-results.com/tnr607401.aspx?lan=5" TargetMode="External"/><Relationship Id="rId17" Type="http://schemas.openxmlformats.org/officeDocument/2006/relationships/hyperlink" Target="http://chess-results.com/tnr621881.aspx?lan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ss-results.com/tnr652541.aspx?lan=5" TargetMode="External"/><Relationship Id="rId20" Type="http://schemas.openxmlformats.org/officeDocument/2006/relationships/hyperlink" Target="https://sachyazbroz.rajce.idnes.cz/KP_skol_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ss-results.com/tnr609377.aspx?lan=5" TargetMode="External"/><Relationship Id="rId11" Type="http://schemas.openxmlformats.org/officeDocument/2006/relationships/hyperlink" Target="https://chess-results.com/tnr607493.aspx?lan=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hess-results.com/tnr609377.aspx?lan=5" TargetMode="External"/><Relationship Id="rId15" Type="http://schemas.openxmlformats.org/officeDocument/2006/relationships/hyperlink" Target="https://chess-results.com/tnr652540.aspx?lan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hess-results.com/tnr613896.aspx?lan=5" TargetMode="External"/><Relationship Id="rId19" Type="http://schemas.openxmlformats.org/officeDocument/2006/relationships/hyperlink" Target="http://chess-results.com/tnr622420.aspx?la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ss-results.com/tnr613894.aspx?lan=5" TargetMode="External"/><Relationship Id="rId14" Type="http://schemas.openxmlformats.org/officeDocument/2006/relationships/hyperlink" Target="https://chess-results.com/tnr614040.aspx?lan=5&amp;turdet=YES" TargetMode="External"/><Relationship Id="rId22" Type="http://schemas.openxmlformats.org/officeDocument/2006/relationships/hyperlink" Target="https://chess-results.com/tnr643462.aspx?lan=5&amp;art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admin</cp:lastModifiedBy>
  <cp:revision>3</cp:revision>
  <dcterms:created xsi:type="dcterms:W3CDTF">2022-10-01T21:50:00Z</dcterms:created>
  <dcterms:modified xsi:type="dcterms:W3CDTF">2022-10-01T23:08:00Z</dcterms:modified>
</cp:coreProperties>
</file>